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A7D" w:rsidRPr="0052657C" w:rsidRDefault="00283A7D">
      <w:pPr>
        <w:ind w:left="428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283A7D">
      <w:pPr>
        <w:spacing w:before="5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283A7D">
      <w:pPr>
        <w:ind w:left="-75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F33A1E">
      <w:pPr>
        <w:spacing w:before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487589888" behindDoc="1" locked="0" layoutInCell="1" allowOverlap="1" wp14:anchorId="327E8B2F">
            <wp:simplePos x="0" y="0"/>
            <wp:positionH relativeFrom="column">
              <wp:posOffset>180340</wp:posOffset>
            </wp:positionH>
            <wp:positionV relativeFrom="paragraph">
              <wp:posOffset>22860</wp:posOffset>
            </wp:positionV>
            <wp:extent cx="1743075" cy="66675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:rsidR="00283A7D" w:rsidRDefault="00C3306C">
      <w:pPr>
        <w:pStyle w:val="Titolo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</w:rPr>
        <w:t>ALLEGATO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B</w:t>
      </w:r>
    </w:p>
    <w:p w:rsidR="00143E3C" w:rsidRPr="0052657C" w:rsidRDefault="00143E3C">
      <w:pPr>
        <w:pStyle w:val="Titolo"/>
        <w:rPr>
          <w:rFonts w:asciiTheme="minorHAnsi" w:hAnsiTheme="minorHAnsi" w:cstheme="minorHAnsi"/>
          <w:u w:val="none"/>
        </w:rPr>
      </w:pPr>
      <w:r w:rsidRPr="00287C9D">
        <w:rPr>
          <w:rFonts w:asciiTheme="minorHAnsi" w:hAnsiTheme="minorHAnsi" w:cstheme="minorHAnsi"/>
          <w:u w:val="none"/>
        </w:rPr>
        <w:t>AVVISO PUBBLICO n.1/202</w:t>
      </w:r>
      <w:r w:rsidR="004E3A69">
        <w:rPr>
          <w:rFonts w:asciiTheme="minorHAnsi" w:hAnsiTheme="minorHAnsi" w:cstheme="minorHAnsi"/>
          <w:u w:val="none"/>
        </w:rPr>
        <w:t>5</w:t>
      </w:r>
      <w:r w:rsidRPr="00287C9D">
        <w:rPr>
          <w:rFonts w:asciiTheme="minorHAnsi" w:hAnsiTheme="minorHAnsi" w:cstheme="minorHAnsi"/>
          <w:u w:val="none"/>
        </w:rPr>
        <w:t>/DI</w:t>
      </w:r>
      <w:r w:rsidR="00F33A1E">
        <w:rPr>
          <w:rFonts w:asciiTheme="minorHAnsi" w:hAnsiTheme="minorHAnsi" w:cstheme="minorHAnsi"/>
          <w:u w:val="none"/>
        </w:rPr>
        <w:t>S</w:t>
      </w:r>
      <w:r w:rsidRPr="00287C9D">
        <w:rPr>
          <w:rFonts w:asciiTheme="minorHAnsi" w:hAnsiTheme="minorHAnsi" w:cstheme="minorHAnsi"/>
          <w:u w:val="none"/>
        </w:rPr>
        <w:t>E</w:t>
      </w:r>
      <w:r w:rsidR="00F33A1E">
        <w:rPr>
          <w:rFonts w:asciiTheme="minorHAnsi" w:hAnsiTheme="minorHAnsi" w:cstheme="minorHAnsi"/>
          <w:u w:val="none"/>
        </w:rPr>
        <w:t>I</w:t>
      </w:r>
    </w:p>
    <w:p w:rsidR="00283A7D" w:rsidRPr="0052657C" w:rsidRDefault="00FA0F4A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  <w:r w:rsidRPr="0052657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192405</wp:posOffset>
                </wp:positionV>
                <wp:extent cx="6153150" cy="836930"/>
                <wp:effectExtent l="0" t="0" r="0" b="0"/>
                <wp:wrapTopAndBottom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8369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3A7D" w:rsidRPr="0052657C" w:rsidRDefault="00C3306C" w:rsidP="00DE7B7A">
                            <w:pPr>
                              <w:ind w:left="108" w:right="189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VVERTENZA – LA PRESENTE DICHIARAZIONE DEVE ESSERE UTILIZZATA ESCLUSIVAMENTE NEI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SEGUENTI CASI:</w:t>
                            </w:r>
                          </w:p>
                          <w:p w:rsidR="00283A7D" w:rsidRPr="0052657C" w:rsidRDefault="00C3306C" w:rsidP="00DE7B7A">
                            <w:pPr>
                              <w:pStyle w:val="Corpotesto"/>
                              <w:spacing w:line="276" w:lineRule="auto"/>
                              <w:ind w:left="108" w:right="185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NELLE PROCEDURE SELETTIVE PER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TITOLI ED ESAMI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 PER CERTIFICARE L’EVENTUALE POSSESSO DI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TITOLI O LA CONFORMITA’ ALL’ORIGINALE DEI TITOLI PRESENTATI DAL CANDIDATO ED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ELENCATI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NELLA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DOMANDA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. IN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TAL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CASO VA PRESENTATA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UNITAMENTE.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0.7pt;margin-top:15.15pt;width:484.5pt;height:65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" filled="f" strokeweight=".48pt">
                <v:textbox inset="0,0,0,0">
                  <w:txbxContent>
                    <w:p w:rsidR="00283A7D" w:rsidRPr="0052657C" w:rsidRDefault="00C3306C" w:rsidP="00DE7B7A">
                      <w:pPr>
                        <w:ind w:left="108" w:right="189"/>
                        <w:jc w:val="both"/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</w:rPr>
                        <w:t>A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VVERTENZA – LA PRESENTE DICHIARAZIONE DEVE ESSERE UTILIZZATA ESCLUSIVAMENTE NEI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SEGUENTI CASI:</w:t>
                      </w:r>
                    </w:p>
                    <w:p w:rsidR="00283A7D" w:rsidRPr="0052657C" w:rsidRDefault="00C3306C" w:rsidP="00DE7B7A">
                      <w:pPr>
                        <w:pStyle w:val="Corpotesto"/>
                        <w:spacing w:line="276" w:lineRule="auto"/>
                        <w:ind w:left="108" w:right="185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NELLE PROCEDURE SELETTIVE PER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TITOLI ED ESAMI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 PER CERTIFICARE L’EVENTUALE POSSESSO DI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TITOLI O LA CONFORMITA’ ALL’ORIGINALE DEI TITOLI PRESENTATI DAL CANDIDATO ED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ELENCATI</w:t>
                      </w:r>
                      <w:r w:rsidRPr="00F33A1E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NELLA</w:t>
                      </w:r>
                      <w:r w:rsidRPr="00F33A1E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DOMANDA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. IN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TAL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CASO VA PRESENTATA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UNITAMENTE.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83A7D" w:rsidRPr="0052657C" w:rsidRDefault="00C3306C" w:rsidP="0052657C">
      <w:pPr>
        <w:pStyle w:val="Corpotesto"/>
        <w:spacing w:before="24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CERTIFICAZIONE</w:t>
      </w:r>
    </w:p>
    <w:p w:rsidR="00283A7D" w:rsidRPr="0052657C" w:rsidRDefault="00C3306C" w:rsidP="0052657C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46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D.P.R. 445/2000)</w:t>
      </w:r>
    </w:p>
    <w:p w:rsidR="00283A7D" w:rsidRPr="0052657C" w:rsidRDefault="00C3306C" w:rsidP="00DE7B7A">
      <w:pPr>
        <w:pStyle w:val="Corpotesto"/>
        <w:spacing w:before="36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ATTO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NOTORIETA’</w:t>
      </w:r>
    </w:p>
    <w:p w:rsidR="00283A7D" w:rsidRPr="0052657C" w:rsidRDefault="00C3306C" w:rsidP="00DE7B7A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(artt.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19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47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 D.P.R.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445/2000)</w:t>
      </w:r>
    </w:p>
    <w:p w:rsidR="00283A7D" w:rsidRPr="0052657C" w:rsidRDefault="00283A7D">
      <w:pPr>
        <w:spacing w:before="6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C3306C" w:rsidP="00DE7B7A">
      <w:pPr>
        <w:tabs>
          <w:tab w:val="left" w:pos="7044"/>
          <w:tab w:val="left" w:pos="7166"/>
          <w:tab w:val="left" w:pos="9444"/>
          <w:tab w:val="left" w:pos="10277"/>
          <w:tab w:val="left" w:pos="10309"/>
        </w:tabs>
        <w:spacing w:line="369" w:lineRule="auto"/>
        <w:ind w:right="567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52657C">
        <w:rPr>
          <w:rFonts w:asciiTheme="minorHAnsi" w:hAnsiTheme="minorHAnsi" w:cstheme="minorHAnsi"/>
          <w:sz w:val="24"/>
          <w:szCs w:val="24"/>
        </w:rPr>
        <w:t>Il/la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sottoscritto/a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1"/>
            <w:sz w:val="24"/>
            <w:szCs w:val="24"/>
          </w:rPr>
          <w:id w:val="120967585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 xml:space="preserve"> nato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u w:val="single"/>
          </w:rPr>
          <w:id w:val="-2097090422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>il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991065182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residente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872528603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Cap.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561238306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 xml:space="preserve"> in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Via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375787040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A527EF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5"/>
            <w:sz w:val="24"/>
            <w:szCs w:val="24"/>
          </w:rPr>
          <w:id w:val="-1682887171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</w:p>
    <w:p w:rsidR="00283A7D" w:rsidRPr="0052657C" w:rsidRDefault="00C3306C" w:rsidP="00DE7B7A">
      <w:pPr>
        <w:spacing w:before="91" w:line="276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consapevole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delle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sanzioni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penali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previste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il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caso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dichiarazioni</w:t>
      </w:r>
      <w:r w:rsidRPr="0052657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mendaci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495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C.P.),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riferimento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alla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procedura</w:t>
      </w:r>
      <w:r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selezione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 il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conferimento 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 xml:space="preserve">1 contratto </w:t>
      </w:r>
      <w:r w:rsidR="00F70D9E">
        <w:rPr>
          <w:rFonts w:asciiTheme="minorHAnsi" w:hAnsiTheme="minorHAnsi" w:cstheme="minorHAnsi"/>
          <w:sz w:val="24"/>
          <w:szCs w:val="24"/>
        </w:rPr>
        <w:t>per u</w:t>
      </w:r>
      <w:bookmarkStart w:id="0" w:name="_GoBack"/>
      <w:bookmarkEnd w:id="0"/>
      <w:r w:rsidR="00F70D9E">
        <w:rPr>
          <w:rFonts w:asciiTheme="minorHAnsi" w:hAnsiTheme="minorHAnsi" w:cstheme="minorHAnsi"/>
          <w:sz w:val="24"/>
          <w:szCs w:val="24"/>
        </w:rPr>
        <w:t xml:space="preserve">n </w:t>
      </w:r>
      <w:r w:rsidR="00F70D9E" w:rsidRPr="0052657C">
        <w:rPr>
          <w:rFonts w:asciiTheme="minorHAnsi" w:hAnsiTheme="minorHAnsi" w:cstheme="minorHAnsi"/>
          <w:spacing w:val="-2"/>
          <w:sz w:val="24"/>
          <w:szCs w:val="24"/>
        </w:rPr>
        <w:t>incarico</w:t>
      </w:r>
      <w:r w:rsidR="00F70D9E">
        <w:rPr>
          <w:rFonts w:asciiTheme="minorHAnsi" w:hAnsiTheme="minorHAnsi" w:cstheme="minorHAnsi"/>
          <w:sz w:val="24"/>
          <w:szCs w:val="24"/>
        </w:rPr>
        <w:t xml:space="preserve"> individuale</w:t>
      </w:r>
      <w:r w:rsidRPr="0052657C">
        <w:rPr>
          <w:rFonts w:asciiTheme="minorHAnsi" w:hAnsiTheme="minorHAnsi" w:cstheme="minorHAnsi"/>
          <w:sz w:val="24"/>
          <w:szCs w:val="24"/>
        </w:rPr>
        <w:t>, avente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ad oggetto:</w:t>
      </w:r>
      <w:r w:rsidR="0052657C">
        <w:rPr>
          <w:rFonts w:asciiTheme="minorHAnsi" w:hAnsiTheme="minorHAnsi" w:cstheme="minorHAnsi"/>
          <w:sz w:val="24"/>
          <w:szCs w:val="24"/>
        </w:rPr>
        <w:t xml:space="preserve"> Titolo “ </w:t>
      </w:r>
      <w:sdt>
        <w:sdtPr>
          <w:rPr>
            <w:rFonts w:asciiTheme="minorHAnsi" w:hAnsiTheme="minorHAnsi" w:cstheme="minorHAnsi"/>
            <w:sz w:val="24"/>
            <w:szCs w:val="24"/>
          </w:rPr>
          <w:id w:val="467707109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</w:p>
    <w:p w:rsidR="00283A7D" w:rsidRPr="0052657C" w:rsidRDefault="00C3306C" w:rsidP="00DE7B7A">
      <w:pPr>
        <w:spacing w:before="91"/>
        <w:ind w:right="567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b/>
          <w:sz w:val="24"/>
          <w:szCs w:val="24"/>
          <w:u w:val="single"/>
        </w:rPr>
        <w:t>dichiara</w:t>
      </w:r>
      <w:r w:rsidRPr="0052657C">
        <w:rPr>
          <w:rFonts w:asciiTheme="minorHAnsi" w:hAnsiTheme="minorHAnsi" w:cstheme="minorHAnsi"/>
          <w:sz w:val="24"/>
          <w:szCs w:val="24"/>
        </w:rPr>
        <w:t>:</w:t>
      </w:r>
    </w:p>
    <w:p w:rsidR="00283A7D" w:rsidRPr="0052657C" w:rsidRDefault="00C3306C" w:rsidP="003464FA">
      <w:pPr>
        <w:spacing w:before="183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essere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possesso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titoli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elencati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nell’allegato</w:t>
      </w:r>
      <w:r w:rsidRPr="0052657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“A”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(domanda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ammissione)</w:t>
      </w:r>
      <w:r w:rsidRPr="0052657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gli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stessi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sono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conformi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3464FA" w:rsidRPr="003464FA">
        <w:rPr>
          <w:rFonts w:asciiTheme="minorHAnsi" w:hAnsiTheme="minorHAnsi" w:cstheme="minorHAnsi"/>
          <w:spacing w:val="-1"/>
          <w:sz w:val="24"/>
          <w:szCs w:val="24"/>
        </w:rPr>
        <w:t>agli originali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suo possesso</w:t>
      </w:r>
      <w:r w:rsidRPr="0052657C">
        <w:rPr>
          <w:rFonts w:asciiTheme="minorHAnsi" w:hAnsiTheme="minorHAnsi" w:cstheme="minorHAnsi"/>
          <w:sz w:val="24"/>
          <w:szCs w:val="24"/>
        </w:rPr>
        <w:t>;</w:t>
      </w:r>
    </w:p>
    <w:p w:rsidR="00283A7D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</w:tabs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quanto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indicato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nel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curriculum</w:t>
      </w:r>
      <w:r w:rsidRPr="0052657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corrisponde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verità;</w:t>
      </w:r>
    </w:p>
    <w:p w:rsidR="0052657C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  <w:tab w:val="left" w:pos="4599"/>
        </w:tabs>
        <w:spacing w:before="121" w:line="607" w:lineRule="auto"/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 le eventuali pubblicazioni di cui in elenco sono conformi</w:t>
      </w:r>
      <w:r w:rsidR="0052657C">
        <w:rPr>
          <w:rFonts w:asciiTheme="minorHAnsi" w:hAnsiTheme="minorHAnsi" w:cstheme="minorHAnsi"/>
          <w:sz w:val="24"/>
          <w:szCs w:val="24"/>
        </w:rPr>
        <w:t xml:space="preserve"> a</w:t>
      </w:r>
      <w:r w:rsidR="0052657C" w:rsidRPr="0052657C">
        <w:rPr>
          <w:rFonts w:asciiTheme="minorHAnsi" w:hAnsiTheme="minorHAnsi" w:cstheme="minorHAnsi"/>
          <w:sz w:val="24"/>
          <w:szCs w:val="24"/>
        </w:rPr>
        <w:t>gli originali.</w:t>
      </w:r>
      <w:r w:rsidR="0052657C"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</w:p>
    <w:p w:rsidR="00283A7D" w:rsidRPr="0052657C" w:rsidRDefault="00C3306C" w:rsidP="00DE7B7A">
      <w:pPr>
        <w:tabs>
          <w:tab w:val="left" w:pos="629"/>
          <w:tab w:val="left" w:pos="4599"/>
        </w:tabs>
        <w:ind w:right="567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Luogo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data</w:t>
      </w:r>
      <w:r w:rsidR="001E7DC6">
        <w:rPr>
          <w:rFonts w:asciiTheme="minorHAnsi" w:hAnsiTheme="minorHAnsi" w:cstheme="minorHAnsi"/>
          <w:spacing w:val="1"/>
          <w:sz w:val="24"/>
          <w:szCs w:val="24"/>
        </w:rPr>
        <w:t>,</w:t>
      </w:r>
    </w:p>
    <w:p w:rsidR="00283A7D" w:rsidRPr="0052657C" w:rsidRDefault="001E7DC6" w:rsidP="00DE7B7A">
      <w:pPr>
        <w:ind w:right="567"/>
        <w:rPr>
          <w:rFonts w:asciiTheme="minorHAnsi" w:hAnsiTheme="minorHAnsi" w:cstheme="minorHAnsi"/>
          <w:sz w:val="24"/>
          <w:szCs w:val="24"/>
        </w:rPr>
      </w:pPr>
      <w:bookmarkStart w:id="1" w:name="_Hlk177725674"/>
      <w:r w:rsidRPr="00D86F5D">
        <w:rPr>
          <w:rFonts w:asciiTheme="minorHAnsi" w:hAnsiTheme="minorHAnsi" w:cstheme="minorHAnsi"/>
          <w:spacing w:val="-2"/>
          <w:sz w:val="24"/>
          <w:szCs w:val="24"/>
        </w:rPr>
        <w:t>Firma</w:t>
      </w:r>
      <w:r>
        <w:rPr>
          <w:rStyle w:val="Rimandonotaapidipagina"/>
          <w:rFonts w:asciiTheme="minorHAnsi" w:hAnsiTheme="minorHAnsi" w:cstheme="minorHAnsi"/>
          <w:spacing w:val="-2"/>
          <w:sz w:val="24"/>
          <w:szCs w:val="24"/>
        </w:rPr>
        <w:footnoteReference w:id="1"/>
      </w:r>
      <w:bookmarkEnd w:id="1"/>
      <w:r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</w:t>
      </w:r>
    </w:p>
    <w:p w:rsidR="00283A7D" w:rsidRPr="0052657C" w:rsidRDefault="00283A7D">
      <w:pPr>
        <w:rPr>
          <w:rFonts w:asciiTheme="minorHAnsi" w:hAnsiTheme="minorHAnsi" w:cstheme="minorHAnsi"/>
          <w:sz w:val="24"/>
          <w:szCs w:val="24"/>
        </w:rPr>
      </w:pPr>
    </w:p>
    <w:p w:rsidR="00283A7D" w:rsidRPr="00DE7B7A" w:rsidRDefault="00DE7B7A" w:rsidP="00DE7B7A">
      <w:pPr>
        <w:spacing w:before="4"/>
        <w:jc w:val="both"/>
        <w:rPr>
          <w:rFonts w:asciiTheme="minorHAnsi" w:hAnsiTheme="minorHAnsi" w:cstheme="minorHAnsi"/>
          <w:sz w:val="18"/>
          <w:szCs w:val="24"/>
        </w:rPr>
      </w:pPr>
      <w:r w:rsidRPr="00DE7B7A">
        <w:rPr>
          <w:rFonts w:asciiTheme="minorHAnsi" w:hAnsiTheme="minorHAnsi" w:cstheme="minorHAnsi"/>
          <w:sz w:val="18"/>
          <w:szCs w:val="24"/>
        </w:rPr>
        <w:t>Ai sensi dell’art. 38, DPR n. 445 del 28/12/2000 la dichiarazione sostitutiva dell’atto di notorietà è sottoscritta dell’interessato in presenza del dipendente addetto, ovvero sottoscritta ed inviata unitamente a copia fotostatica, non autentica di un documento di identità del sottoscrittore, all’uffizio competente via fax, tramite un incaricato, oppure a mezzo posta. I dati sopra riportati saranno trattati ai sensi dell’art. 13 del Regolamento UE n. 679 del 2016 in materia di protezione dei dati personali e in attuazione del Dlgs. 101 del 2018</w:t>
      </w:r>
    </w:p>
    <w:sectPr w:rsidR="00283A7D" w:rsidRPr="00DE7B7A" w:rsidSect="00DE7B7A">
      <w:headerReference w:type="default" r:id="rId8"/>
      <w:type w:val="continuous"/>
      <w:pgSz w:w="11920" w:h="16850"/>
      <w:pgMar w:top="1000" w:right="1288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C3B" w:rsidRDefault="00B21C3B" w:rsidP="0052657C">
      <w:r>
        <w:separator/>
      </w:r>
    </w:p>
  </w:endnote>
  <w:endnote w:type="continuationSeparator" w:id="0">
    <w:p w:rsidR="00B21C3B" w:rsidRDefault="00B21C3B" w:rsidP="0052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C3B" w:rsidRDefault="00B21C3B" w:rsidP="0052657C">
      <w:r>
        <w:separator/>
      </w:r>
    </w:p>
  </w:footnote>
  <w:footnote w:type="continuationSeparator" w:id="0">
    <w:p w:rsidR="00B21C3B" w:rsidRDefault="00B21C3B" w:rsidP="0052657C">
      <w:r>
        <w:continuationSeparator/>
      </w:r>
    </w:p>
  </w:footnote>
  <w:footnote w:id="1">
    <w:p w:rsidR="001E7DC6" w:rsidRDefault="001E7DC6" w:rsidP="001E7DC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 w:rsidR="001729D5"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 xml:space="preserve">digitale </w:t>
      </w:r>
      <w:proofErr w:type="spellStart"/>
      <w:r w:rsidRPr="00200882">
        <w:rPr>
          <w:rFonts w:asciiTheme="minorHAnsi" w:hAnsiTheme="minorHAnsi" w:cstheme="minorHAnsi"/>
          <w:spacing w:val="-2"/>
        </w:rPr>
        <w:t>pades</w:t>
      </w:r>
      <w:proofErr w:type="spellEnd"/>
      <w:r w:rsidRPr="00200882">
        <w:rPr>
          <w:rFonts w:asciiTheme="minorHAnsi" w:hAnsiTheme="minorHAnsi" w:cstheme="minorHAnsi"/>
          <w:spacing w:val="-2"/>
        </w:rPr>
        <w:t xml:space="preserve"> grafico</w:t>
      </w:r>
      <w:r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57C" w:rsidRDefault="00F33A1E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227965</wp:posOffset>
          </wp:positionH>
          <wp:positionV relativeFrom="paragraph">
            <wp:posOffset>0</wp:posOffset>
          </wp:positionV>
          <wp:extent cx="1733550" cy="847725"/>
          <wp:effectExtent l="0" t="0" r="0" b="9525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355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A7768"/>
    <w:multiLevelType w:val="hybridMultilevel"/>
    <w:tmpl w:val="4E9C45F4"/>
    <w:lvl w:ilvl="0" w:tplc="0DACE874">
      <w:numFmt w:val="bullet"/>
      <w:lvlText w:val="-"/>
      <w:lvlJc w:val="left"/>
      <w:pPr>
        <w:ind w:left="464" w:hanging="164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30A0F488">
      <w:numFmt w:val="bullet"/>
      <w:lvlText w:val="•"/>
      <w:lvlJc w:val="left"/>
      <w:pPr>
        <w:ind w:left="1477" w:hanging="164"/>
      </w:pPr>
      <w:rPr>
        <w:rFonts w:hint="default"/>
        <w:lang w:val="it-IT" w:eastAsia="en-US" w:bidi="ar-SA"/>
      </w:rPr>
    </w:lvl>
    <w:lvl w:ilvl="2" w:tplc="C78CDBA0">
      <w:numFmt w:val="bullet"/>
      <w:lvlText w:val="•"/>
      <w:lvlJc w:val="left"/>
      <w:pPr>
        <w:ind w:left="2494" w:hanging="164"/>
      </w:pPr>
      <w:rPr>
        <w:rFonts w:hint="default"/>
        <w:lang w:val="it-IT" w:eastAsia="en-US" w:bidi="ar-SA"/>
      </w:rPr>
    </w:lvl>
    <w:lvl w:ilvl="3" w:tplc="3B882D2A">
      <w:numFmt w:val="bullet"/>
      <w:lvlText w:val="•"/>
      <w:lvlJc w:val="left"/>
      <w:pPr>
        <w:ind w:left="3511" w:hanging="164"/>
      </w:pPr>
      <w:rPr>
        <w:rFonts w:hint="default"/>
        <w:lang w:val="it-IT" w:eastAsia="en-US" w:bidi="ar-SA"/>
      </w:rPr>
    </w:lvl>
    <w:lvl w:ilvl="4" w:tplc="051EA6B0">
      <w:numFmt w:val="bullet"/>
      <w:lvlText w:val="•"/>
      <w:lvlJc w:val="left"/>
      <w:pPr>
        <w:ind w:left="4528" w:hanging="164"/>
      </w:pPr>
      <w:rPr>
        <w:rFonts w:hint="default"/>
        <w:lang w:val="it-IT" w:eastAsia="en-US" w:bidi="ar-SA"/>
      </w:rPr>
    </w:lvl>
    <w:lvl w:ilvl="5" w:tplc="3ABCB576">
      <w:numFmt w:val="bullet"/>
      <w:lvlText w:val="•"/>
      <w:lvlJc w:val="left"/>
      <w:pPr>
        <w:ind w:left="5545" w:hanging="164"/>
      </w:pPr>
      <w:rPr>
        <w:rFonts w:hint="default"/>
        <w:lang w:val="it-IT" w:eastAsia="en-US" w:bidi="ar-SA"/>
      </w:rPr>
    </w:lvl>
    <w:lvl w:ilvl="6" w:tplc="0568C362">
      <w:numFmt w:val="bullet"/>
      <w:lvlText w:val="•"/>
      <w:lvlJc w:val="left"/>
      <w:pPr>
        <w:ind w:left="6562" w:hanging="164"/>
      </w:pPr>
      <w:rPr>
        <w:rFonts w:hint="default"/>
        <w:lang w:val="it-IT" w:eastAsia="en-US" w:bidi="ar-SA"/>
      </w:rPr>
    </w:lvl>
    <w:lvl w:ilvl="7" w:tplc="1BACFD2E">
      <w:numFmt w:val="bullet"/>
      <w:lvlText w:val="•"/>
      <w:lvlJc w:val="left"/>
      <w:pPr>
        <w:ind w:left="7579" w:hanging="164"/>
      </w:pPr>
      <w:rPr>
        <w:rFonts w:hint="default"/>
        <w:lang w:val="it-IT" w:eastAsia="en-US" w:bidi="ar-SA"/>
      </w:rPr>
    </w:lvl>
    <w:lvl w:ilvl="8" w:tplc="6E4A8422">
      <w:numFmt w:val="bullet"/>
      <w:lvlText w:val="•"/>
      <w:lvlJc w:val="left"/>
      <w:pPr>
        <w:ind w:left="8596" w:hanging="16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7D"/>
    <w:rsid w:val="00143E3C"/>
    <w:rsid w:val="001729D5"/>
    <w:rsid w:val="001E7DC6"/>
    <w:rsid w:val="00283A7D"/>
    <w:rsid w:val="003464FA"/>
    <w:rsid w:val="003F7EC9"/>
    <w:rsid w:val="004E3A69"/>
    <w:rsid w:val="0052657C"/>
    <w:rsid w:val="007349B3"/>
    <w:rsid w:val="007532BD"/>
    <w:rsid w:val="0076378E"/>
    <w:rsid w:val="008366E8"/>
    <w:rsid w:val="00A527EF"/>
    <w:rsid w:val="00B21C3B"/>
    <w:rsid w:val="00C3306C"/>
    <w:rsid w:val="00C61066"/>
    <w:rsid w:val="00D632F7"/>
    <w:rsid w:val="00DE7B7A"/>
    <w:rsid w:val="00F33A1E"/>
    <w:rsid w:val="00F70D9E"/>
    <w:rsid w:val="00FA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BE956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52"/>
      <w:ind w:left="464"/>
    </w:pPr>
    <w:rPr>
      <w:rFonts w:ascii="Calibri" w:eastAsia="Calibri" w:hAnsi="Calibri" w:cs="Calibri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20"/>
      <w:ind w:left="464" w:hanging="16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2657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57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57C"/>
    <w:rPr>
      <w:rFonts w:ascii="Times New Roman" w:eastAsia="Times New Roman" w:hAnsi="Times New Roman" w:cs="Times New Roman"/>
      <w:lang w:val="it-IT"/>
    </w:rPr>
  </w:style>
  <w:style w:type="character" w:styleId="Testosegnaposto">
    <w:name w:val="Placeholder Text"/>
    <w:basedOn w:val="Carpredefinitoparagrafo"/>
    <w:uiPriority w:val="99"/>
    <w:semiHidden/>
    <w:rsid w:val="0052657C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7DC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7DC6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7D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24BEC4-67D4-4C42-98C2-24B86F9E7DA0}"/>
      </w:docPartPr>
      <w:docPartBody>
        <w:p w:rsidR="006E1F2E" w:rsidRDefault="00862B3B"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3B"/>
    <w:rsid w:val="0068086E"/>
    <w:rsid w:val="006E1F2E"/>
    <w:rsid w:val="00787DF5"/>
    <w:rsid w:val="007D0AE9"/>
    <w:rsid w:val="00862B3B"/>
    <w:rsid w:val="0089661C"/>
    <w:rsid w:val="00B47557"/>
    <w:rsid w:val="00E07859"/>
    <w:rsid w:val="00E447D0"/>
    <w:rsid w:val="00E9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62B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AR</dc:creator>
  <cp:lastModifiedBy>Mariangela Aloe - Uni UPO Research Office</cp:lastModifiedBy>
  <cp:revision>12</cp:revision>
  <dcterms:created xsi:type="dcterms:W3CDTF">2024-07-12T10:23:00Z</dcterms:created>
  <dcterms:modified xsi:type="dcterms:W3CDTF">2025-01-27T10:59:00Z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</Properties>
</file>